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Sugar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https://www.agoramores.com/food/ingredients/shelf-stable/sugar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Chia seeds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Almond oil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Grapeseed oil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Gummy (fruit) snacks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Sugar</w:t>
      </w:r>
    </w:p>
    <w:p>
      <w:r>
        <w:t xml:space="preserve">Sucrose, refined to the point where no organism can get water out of it. Brown, granulated and confectioners all keep indefinitely; what they do instead is go hard, which is a texture problem and reversible.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indefinitely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indefinitely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18–24 months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granulated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indefinitely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18–24 months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confectioners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indefinitely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18–24 months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Sugar never spoils, but for best quality use within 2 years of opening.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Almond extract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Butter flavor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uga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lemon-juice" TargetMode="External"/><Relationship Id="rId105" Type="http://schemas.openxmlformats.org/officeDocument/2006/relationships/hyperlink" Target="https://www.agoramores.com/food/ingredients/shelf-stable/dry-egg-noodles" TargetMode="External"/><Relationship Id="rId106" Type="http://schemas.openxmlformats.org/officeDocument/2006/relationships/hyperlink" Target="https://www.agoramores.com/food/ingredients/shelf-stable/chia-seeds" TargetMode="External"/><Relationship Id="rId107" Type="http://schemas.openxmlformats.org/officeDocument/2006/relationships/hyperlink" Target="https://www.agoramores.com/food/ingredients/shelf-stable/almond-oil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vocado-oil" TargetMode="External"/><Relationship Id="rId110" Type="http://schemas.openxmlformats.org/officeDocument/2006/relationships/hyperlink" Target="https://www.agoramores.com/food/ingredients/shelf-stable/baking-powder" TargetMode="External"/><Relationship Id="rId111" Type="http://schemas.openxmlformats.org/officeDocument/2006/relationships/hyperlink" Target="https://www.agoramores.com/food/ingredients/shelf-stable/black-bean-sauce" TargetMode="External"/><Relationship Id="rId112" Type="http://schemas.openxmlformats.org/officeDocument/2006/relationships/hyperlink" Target="https://www.agoramores.com/food/ingredients/shelf-stable/corn-syrup" TargetMode="External"/><Relationship Id="rId113" Type="http://schemas.openxmlformats.org/officeDocument/2006/relationships/hyperlink" Target="https://www.agoramores.com/food/ingredients/shelf-stable/grapeseed-oil" TargetMode="External"/><Relationship Id="rId114" Type="http://schemas.openxmlformats.org/officeDocument/2006/relationships/hyperlink" Target="https://www.agoramores.com/food/ingredients/shelf-stable/gummy-fruit-snacks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pices" TargetMode="External"/><Relationship Id="rId127" Type="http://schemas.openxmlformats.org/officeDocument/2006/relationships/hyperlink" Target="https://www.agoramores.com/food/ingredients/shelf-stable/gelatin" TargetMode="External"/><Relationship Id="rId128" Type="http://schemas.openxmlformats.org/officeDocument/2006/relationships/hyperlink" Target="https://www.agoramores.com/food/ingredients/shelf-stable/almond-extract" TargetMode="External"/><Relationship Id="rId129" Type="http://schemas.openxmlformats.org/officeDocument/2006/relationships/hyperlink" Target="https://www.agoramores.com/food/ingredients/shelf-stable/butter-flavo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Sugar</dc:title>
  <dc:creator>Agoramores</dc:creator>
  <cp:keywords>food, ingredients, shelf-stable</cp:keywords>
  <dcterms:created xsi:type="dcterms:W3CDTF">2026-08-24T12:39:49Z</dcterms:created>
</cp:coreProperties>
</file>